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D805DE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FF0D3C" w:rsidRDefault="00FF0D3C" w:rsidP="00FF0D3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FF0D3C" w:rsidRDefault="00FF0D3C" w:rsidP="00FF0D3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Приладожское городское поселение</w:t>
      </w:r>
    </w:p>
    <w:p w:rsidR="00FF0D3C" w:rsidRDefault="00FF0D3C" w:rsidP="00FF0D3C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5620C5" w:rsidRDefault="005620C5">
      <w:pPr>
        <w:pStyle w:val="a5"/>
      </w:pPr>
      <w:r>
        <w:t xml:space="preserve">     </w:t>
      </w:r>
      <w:r w:rsidR="00D36C86">
        <w:t xml:space="preserve">  </w:t>
      </w:r>
      <w:r>
        <w:t xml:space="preserve"> </w:t>
      </w:r>
      <w:r w:rsidR="00D36C86">
        <w:t>ПОСТАНОВЛЕНИ</w:t>
      </w:r>
      <w:r w:rsidR="00013C70">
        <w:t>Е</w:t>
      </w:r>
    </w:p>
    <w:p w:rsidR="005620C5" w:rsidRDefault="005620C5">
      <w:pPr>
        <w:rPr>
          <w:b/>
          <w:bCs/>
        </w:rPr>
      </w:pPr>
    </w:p>
    <w:p w:rsidR="00013C70" w:rsidRDefault="00013C70">
      <w:pPr>
        <w:rPr>
          <w:b/>
          <w:bCs/>
        </w:rPr>
      </w:pPr>
    </w:p>
    <w:p w:rsidR="006C1FA3" w:rsidRDefault="006C1FA3" w:rsidP="006C1FA3">
      <w:pPr>
        <w:jc w:val="center"/>
        <w:rPr>
          <w:b/>
          <w:sz w:val="28"/>
          <w:szCs w:val="28"/>
        </w:rPr>
      </w:pPr>
      <w:r w:rsidRPr="004807B2">
        <w:rPr>
          <w:b/>
          <w:sz w:val="28"/>
          <w:szCs w:val="28"/>
        </w:rPr>
        <w:t xml:space="preserve">от </w:t>
      </w:r>
      <w:r w:rsidR="00621C8D">
        <w:rPr>
          <w:b/>
          <w:sz w:val="28"/>
          <w:szCs w:val="28"/>
        </w:rPr>
        <w:t>28 сентября</w:t>
      </w:r>
      <w:r w:rsidRPr="004807B2">
        <w:rPr>
          <w:b/>
          <w:sz w:val="28"/>
          <w:szCs w:val="28"/>
        </w:rPr>
        <w:t xml:space="preserve"> 2017 г. №</w:t>
      </w:r>
      <w:r>
        <w:rPr>
          <w:b/>
          <w:sz w:val="28"/>
          <w:szCs w:val="28"/>
        </w:rPr>
        <w:t xml:space="preserve"> </w:t>
      </w:r>
      <w:r w:rsidR="00621C8D">
        <w:rPr>
          <w:b/>
          <w:sz w:val="28"/>
          <w:szCs w:val="28"/>
        </w:rPr>
        <w:t>335</w:t>
      </w:r>
    </w:p>
    <w:p w:rsidR="006C1FA3" w:rsidRDefault="006C1FA3" w:rsidP="006C1FA3">
      <w:pPr>
        <w:jc w:val="center"/>
        <w:rPr>
          <w:b/>
          <w:sz w:val="28"/>
          <w:szCs w:val="28"/>
        </w:rPr>
      </w:pPr>
    </w:p>
    <w:p w:rsidR="006C1FA3" w:rsidRDefault="006C1FA3" w:rsidP="006C1FA3">
      <w:pPr>
        <w:jc w:val="center"/>
        <w:rPr>
          <w:b/>
          <w:sz w:val="28"/>
          <w:szCs w:val="28"/>
        </w:rPr>
      </w:pPr>
    </w:p>
    <w:p w:rsidR="006C1FA3" w:rsidRPr="00530E9C" w:rsidRDefault="006C1FA3" w:rsidP="006C1FA3">
      <w:pPr>
        <w:jc w:val="center"/>
        <w:rPr>
          <w:b/>
          <w:iCs/>
          <w:sz w:val="28"/>
          <w:szCs w:val="28"/>
        </w:rPr>
      </w:pPr>
      <w:r w:rsidRPr="00530E9C">
        <w:rPr>
          <w:b/>
          <w:iCs/>
          <w:sz w:val="28"/>
          <w:szCs w:val="28"/>
        </w:rPr>
        <w:t>Об утверждении требований к технологическим, программным и лингвистическим средствам обеспечения пользования официальным</w:t>
      </w:r>
    </w:p>
    <w:p w:rsidR="006C1FA3" w:rsidRPr="00530E9C" w:rsidRDefault="006C1FA3" w:rsidP="006C1FA3">
      <w:pPr>
        <w:jc w:val="center"/>
        <w:rPr>
          <w:b/>
          <w:iCs/>
          <w:sz w:val="28"/>
          <w:szCs w:val="28"/>
        </w:rPr>
      </w:pPr>
      <w:r w:rsidRPr="004807B2">
        <w:rPr>
          <w:b/>
          <w:iCs/>
          <w:sz w:val="28"/>
          <w:szCs w:val="28"/>
        </w:rPr>
        <w:t>сайтом  органов местного самоуправления</w:t>
      </w:r>
      <w:r w:rsidRPr="00530E9C">
        <w:rPr>
          <w:b/>
          <w:iCs/>
          <w:sz w:val="28"/>
          <w:szCs w:val="28"/>
        </w:rPr>
        <w:t xml:space="preserve"> муниципального образования Приладожское городское поселение Кировского муниципального района Ленинградской области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В </w:t>
      </w:r>
      <w:r w:rsidRPr="00530E9C">
        <w:rPr>
          <w:rFonts w:ascii="Times New Roman" w:eastAsia="Times New Roman" w:hAnsi="Times New Roman" w:cs="Times New Roman"/>
          <w:bCs/>
          <w:spacing w:val="0"/>
          <w:sz w:val="28"/>
          <w:szCs w:val="28"/>
        </w:rPr>
        <w:t xml:space="preserve">целях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реализации Федерального закона от </w:t>
      </w:r>
      <w:r w:rsidRPr="00530E9C">
        <w:rPr>
          <w:rFonts w:ascii="Times New Roman" w:eastAsia="Times New Roman" w:hAnsi="Times New Roman" w:cs="Times New Roman"/>
          <w:bCs/>
          <w:spacing w:val="0"/>
          <w:sz w:val="28"/>
          <w:szCs w:val="28"/>
        </w:rPr>
        <w:t xml:space="preserve">9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февраля </w:t>
      </w:r>
      <w:r w:rsidRPr="00530E9C">
        <w:rPr>
          <w:rFonts w:ascii="Times New Roman" w:eastAsia="Times New Roman" w:hAnsi="Times New Roman" w:cs="Times New Roman"/>
          <w:bCs/>
          <w:spacing w:val="0"/>
          <w:sz w:val="28"/>
          <w:szCs w:val="28"/>
        </w:rPr>
        <w:t xml:space="preserve">2009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spacing w:val="0"/>
          <w:sz w:val="28"/>
          <w:szCs w:val="28"/>
        </w:rPr>
        <w:t>№</w:t>
      </w:r>
      <w:r w:rsidRPr="00530E9C">
        <w:rPr>
          <w:rFonts w:ascii="Times New Roman" w:eastAsia="Times New Roman" w:hAnsi="Times New Roman" w:cs="Times New Roman"/>
          <w:bCs/>
          <w:spacing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8-ФЗ "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>Об обеспечении доступа к информации о деятельности государственных органов и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органов местного 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самоуправления":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1.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Утвердить требования к технологическим, программным и лингвистическим средствам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обеспечения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>официальным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с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>айтом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</w:t>
      </w:r>
      <w:r w:rsidRPr="004807B2">
        <w:rPr>
          <w:rFonts w:ascii="Times New Roman" w:eastAsia="Times New Roman" w:hAnsi="Times New Roman" w:cs="Times New Roman"/>
          <w:spacing w:val="0"/>
          <w:sz w:val="28"/>
          <w:szCs w:val="28"/>
        </w:rPr>
        <w:t>органов местного самоуправления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к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настоящему 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решению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>.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2. 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Опубликовать настоящее 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решение</w:t>
      </w:r>
      <w:r w:rsidRPr="00530E9C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газете "Ладога".</w:t>
      </w:r>
    </w:p>
    <w:p w:rsidR="00E50072" w:rsidRDefault="00E50072" w:rsidP="00E50072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6C1FA3" w:rsidRDefault="006C1FA3" w:rsidP="00E2493F">
      <w:pPr>
        <w:shd w:val="clear" w:color="auto" w:fill="FFFFFF"/>
        <w:tabs>
          <w:tab w:val="left" w:pos="6854"/>
        </w:tabs>
        <w:spacing w:before="120"/>
        <w:rPr>
          <w:color w:val="000000"/>
          <w:spacing w:val="-2"/>
          <w:sz w:val="28"/>
          <w:szCs w:val="28"/>
        </w:rPr>
      </w:pPr>
    </w:p>
    <w:p w:rsidR="006C1FA3" w:rsidRDefault="006C1FA3" w:rsidP="00E2493F">
      <w:pPr>
        <w:shd w:val="clear" w:color="auto" w:fill="FFFFFF"/>
        <w:tabs>
          <w:tab w:val="left" w:pos="6854"/>
        </w:tabs>
        <w:spacing w:before="120"/>
        <w:rPr>
          <w:color w:val="000000"/>
          <w:spacing w:val="-2"/>
          <w:sz w:val="28"/>
          <w:szCs w:val="28"/>
        </w:rPr>
      </w:pPr>
    </w:p>
    <w:p w:rsidR="00E2493F" w:rsidRDefault="00764120" w:rsidP="00E2493F">
      <w:pPr>
        <w:shd w:val="clear" w:color="auto" w:fill="FFFFFF"/>
        <w:tabs>
          <w:tab w:val="left" w:pos="6854"/>
        </w:tabs>
        <w:spacing w:before="120"/>
      </w:pPr>
      <w:r>
        <w:rPr>
          <w:color w:val="000000"/>
          <w:spacing w:val="-2"/>
          <w:sz w:val="28"/>
          <w:szCs w:val="28"/>
        </w:rPr>
        <w:t xml:space="preserve">       Г</w:t>
      </w:r>
      <w:r w:rsidR="00E2493F">
        <w:rPr>
          <w:color w:val="000000"/>
          <w:spacing w:val="-2"/>
          <w:sz w:val="28"/>
          <w:szCs w:val="28"/>
        </w:rPr>
        <w:t>лав</w:t>
      </w:r>
      <w:r>
        <w:rPr>
          <w:color w:val="000000"/>
          <w:spacing w:val="-2"/>
          <w:sz w:val="28"/>
          <w:szCs w:val="28"/>
        </w:rPr>
        <w:t>а</w:t>
      </w:r>
      <w:r w:rsidR="00E2493F">
        <w:rPr>
          <w:color w:val="000000"/>
          <w:spacing w:val="-2"/>
          <w:sz w:val="28"/>
          <w:szCs w:val="28"/>
        </w:rPr>
        <w:t xml:space="preserve"> администрации</w:t>
      </w:r>
      <w:r w:rsidR="00E2493F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А.А. Желудов</w:t>
      </w:r>
    </w:p>
    <w:p w:rsidR="00E2493F" w:rsidRDefault="00E2493F" w:rsidP="00E2493F">
      <w:pPr>
        <w:rPr>
          <w:sz w:val="22"/>
          <w:szCs w:val="22"/>
        </w:rPr>
      </w:pPr>
    </w:p>
    <w:p w:rsidR="00E2493F" w:rsidRDefault="00E2493F" w:rsidP="00E2493F">
      <w:pPr>
        <w:rPr>
          <w:sz w:val="22"/>
          <w:szCs w:val="22"/>
        </w:rPr>
      </w:pPr>
    </w:p>
    <w:p w:rsidR="006C1FA3" w:rsidRDefault="006C1FA3" w:rsidP="006C1FA3">
      <w:pPr>
        <w:pStyle w:val="ab"/>
        <w:jc w:val="both"/>
      </w:pPr>
    </w:p>
    <w:p w:rsidR="006C1FA3" w:rsidRDefault="006C1FA3" w:rsidP="006C1FA3">
      <w:pPr>
        <w:pStyle w:val="ab"/>
        <w:jc w:val="both"/>
      </w:pPr>
    </w:p>
    <w:p w:rsidR="006C1FA3" w:rsidRDefault="006C1FA3" w:rsidP="006C1FA3">
      <w:pPr>
        <w:pStyle w:val="ab"/>
        <w:jc w:val="both"/>
      </w:pPr>
    </w:p>
    <w:p w:rsidR="006C1FA3" w:rsidRDefault="006C1FA3" w:rsidP="006C1FA3">
      <w:pPr>
        <w:pStyle w:val="ab"/>
        <w:jc w:val="both"/>
      </w:pPr>
    </w:p>
    <w:p w:rsidR="00621C8D" w:rsidRDefault="00621C8D" w:rsidP="006C1FA3">
      <w:pPr>
        <w:pStyle w:val="ab"/>
        <w:jc w:val="both"/>
      </w:pPr>
    </w:p>
    <w:p w:rsidR="006C1FA3" w:rsidRDefault="006C1FA3" w:rsidP="006C1FA3">
      <w:pPr>
        <w:pStyle w:val="ab"/>
        <w:jc w:val="both"/>
      </w:pPr>
    </w:p>
    <w:p w:rsidR="006C1FA3" w:rsidRPr="00A6028F" w:rsidRDefault="006C1FA3" w:rsidP="006C1FA3">
      <w:pPr>
        <w:pStyle w:val="ab"/>
        <w:jc w:val="both"/>
        <w:rPr>
          <w:bCs/>
          <w:color w:val="000000"/>
          <w:spacing w:val="-1"/>
        </w:rPr>
      </w:pPr>
      <w:r w:rsidRPr="00A6028F">
        <w:t>Р</w:t>
      </w:r>
      <w:r>
        <w:t>азослано: дело</w:t>
      </w:r>
      <w:r w:rsidRPr="00A6028F">
        <w:t>,  Кировская городская прокуратура, УМП «Изд</w:t>
      </w:r>
      <w:r w:rsidR="00621C8D">
        <w:t>ательский дом «Ладога», официальный сайт</w:t>
      </w:r>
    </w:p>
    <w:p w:rsidR="006C1FA3" w:rsidRDefault="006C1FA3" w:rsidP="006C1FA3">
      <w:pPr>
        <w:rPr>
          <w:sz w:val="20"/>
          <w:szCs w:val="20"/>
        </w:rPr>
      </w:pPr>
    </w:p>
    <w:p w:rsidR="006C1FA3" w:rsidRDefault="006C1FA3" w:rsidP="006C1FA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C1FA3" w:rsidRDefault="006C1FA3" w:rsidP="006C1FA3">
      <w:pPr>
        <w:ind w:firstLine="709"/>
        <w:jc w:val="right"/>
        <w:rPr>
          <w:sz w:val="28"/>
          <w:szCs w:val="28"/>
        </w:rPr>
      </w:pPr>
      <w:r w:rsidRPr="006C16B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</w:t>
      </w:r>
    </w:p>
    <w:p w:rsidR="006C1FA3" w:rsidRPr="006C1FA3" w:rsidRDefault="006C1FA3" w:rsidP="006C1FA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 Приладожское городское поселение</w:t>
      </w:r>
      <w:r w:rsidRPr="004D1DF6">
        <w:rPr>
          <w:color w:val="000000"/>
          <w:spacing w:val="-2"/>
          <w:sz w:val="28"/>
          <w:szCs w:val="28"/>
        </w:rPr>
        <w:t xml:space="preserve"> </w:t>
      </w:r>
    </w:p>
    <w:p w:rsidR="006C1FA3" w:rsidRPr="004D1DF6" w:rsidRDefault="006C1FA3" w:rsidP="006C1FA3">
      <w:pPr>
        <w:shd w:val="clear" w:color="auto" w:fill="FFFFFF"/>
        <w:spacing w:line="326" w:lineRule="exact"/>
        <w:ind w:left="4853" w:firstLine="715"/>
        <w:jc w:val="right"/>
        <w:rPr>
          <w:color w:val="000000"/>
          <w:spacing w:val="-2"/>
          <w:sz w:val="28"/>
          <w:szCs w:val="28"/>
        </w:rPr>
      </w:pPr>
      <w:r w:rsidRPr="004D1DF6">
        <w:rPr>
          <w:color w:val="000000"/>
          <w:spacing w:val="-2"/>
          <w:sz w:val="28"/>
          <w:szCs w:val="28"/>
        </w:rPr>
        <w:t xml:space="preserve">от </w:t>
      </w:r>
      <w:r>
        <w:rPr>
          <w:color w:val="000000"/>
          <w:spacing w:val="-2"/>
          <w:sz w:val="28"/>
          <w:szCs w:val="28"/>
        </w:rPr>
        <w:t xml:space="preserve"> </w:t>
      </w:r>
      <w:r w:rsidR="00621C8D">
        <w:rPr>
          <w:color w:val="000000"/>
          <w:spacing w:val="-2"/>
          <w:sz w:val="28"/>
          <w:szCs w:val="28"/>
        </w:rPr>
        <w:t xml:space="preserve">28 сентября </w:t>
      </w:r>
      <w:r>
        <w:rPr>
          <w:color w:val="000000"/>
          <w:spacing w:val="-2"/>
          <w:sz w:val="28"/>
          <w:szCs w:val="28"/>
        </w:rPr>
        <w:t>2017г. №</w:t>
      </w:r>
      <w:r w:rsidR="00621C8D">
        <w:rPr>
          <w:color w:val="000000"/>
          <w:spacing w:val="-2"/>
          <w:sz w:val="28"/>
          <w:szCs w:val="28"/>
        </w:rPr>
        <w:t xml:space="preserve"> 335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6C1FA3" w:rsidRDefault="006C1FA3" w:rsidP="006C1F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C1FA3" w:rsidRDefault="006C1FA3" w:rsidP="006C1F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C1FA3" w:rsidRPr="00530E9C" w:rsidRDefault="006C1FA3" w:rsidP="006C1FA3">
      <w:pPr>
        <w:jc w:val="center"/>
        <w:rPr>
          <w:b/>
          <w:iCs/>
          <w:sz w:val="28"/>
          <w:szCs w:val="28"/>
        </w:rPr>
      </w:pPr>
      <w:r w:rsidRPr="00C66AFA">
        <w:rPr>
          <w:b/>
          <w:iCs/>
          <w:sz w:val="28"/>
          <w:szCs w:val="28"/>
        </w:rPr>
        <w:t xml:space="preserve">Требования </w:t>
      </w:r>
      <w:r w:rsidRPr="00530E9C">
        <w:rPr>
          <w:b/>
          <w:iCs/>
          <w:sz w:val="28"/>
          <w:szCs w:val="28"/>
        </w:rPr>
        <w:t>к технологическим, программным и лингвистическим средствам обеспечения пользования официальным</w:t>
      </w:r>
    </w:p>
    <w:p w:rsidR="006C1FA3" w:rsidRDefault="006C1FA3" w:rsidP="006C1FA3">
      <w:pPr>
        <w:jc w:val="center"/>
        <w:rPr>
          <w:b/>
          <w:iCs/>
          <w:sz w:val="28"/>
          <w:szCs w:val="28"/>
        </w:rPr>
      </w:pPr>
      <w:r w:rsidRPr="00530E9C">
        <w:rPr>
          <w:b/>
          <w:iCs/>
          <w:sz w:val="28"/>
          <w:szCs w:val="28"/>
        </w:rPr>
        <w:t xml:space="preserve">сайтом </w:t>
      </w:r>
      <w:r w:rsidRPr="004807B2">
        <w:rPr>
          <w:b/>
          <w:iCs/>
          <w:sz w:val="28"/>
          <w:szCs w:val="28"/>
        </w:rPr>
        <w:t>органов местного самоуправления</w:t>
      </w:r>
      <w:r w:rsidRPr="00530E9C">
        <w:rPr>
          <w:b/>
          <w:iCs/>
          <w:sz w:val="28"/>
          <w:szCs w:val="28"/>
        </w:rPr>
        <w:t xml:space="preserve"> муниципального образования Приладожское городское поселение Кировского муниципального района Ленинградской области</w:t>
      </w:r>
    </w:p>
    <w:p w:rsidR="006C1FA3" w:rsidRDefault="006C1FA3" w:rsidP="006C1FA3">
      <w:pPr>
        <w:jc w:val="center"/>
        <w:rPr>
          <w:b/>
          <w:iCs/>
          <w:sz w:val="28"/>
          <w:szCs w:val="28"/>
        </w:rPr>
      </w:pPr>
    </w:p>
    <w:p w:rsidR="006C1FA3" w:rsidRPr="00E92D88" w:rsidRDefault="006C1FA3" w:rsidP="007F75EF">
      <w:pPr>
        <w:jc w:val="both"/>
        <w:rPr>
          <w:sz w:val="28"/>
          <w:szCs w:val="28"/>
        </w:rPr>
      </w:pPr>
      <w:r>
        <w:rPr>
          <w:rStyle w:val="10pt0pt"/>
          <w:sz w:val="28"/>
          <w:szCs w:val="28"/>
        </w:rPr>
        <w:tab/>
      </w:r>
      <w:r w:rsidRPr="006C1FA3">
        <w:rPr>
          <w:rStyle w:val="10pt0pt"/>
          <w:rFonts w:ascii="Times New Roman" w:hAnsi="Times New Roman" w:cs="Times New Roman"/>
          <w:sz w:val="28"/>
          <w:szCs w:val="28"/>
        </w:rPr>
        <w:t xml:space="preserve">1.Информация, размещаемая на официальном сайте </w:t>
      </w:r>
      <w:r w:rsidRPr="006C1FA3">
        <w:rPr>
          <w:sz w:val="28"/>
          <w:szCs w:val="28"/>
        </w:rPr>
        <w:t>органов местного самоуправления муниципального образования Приладожское городское поселение Кировского муниципального района Ленинградской области</w:t>
      </w:r>
      <w:r w:rsidR="007F75EF">
        <w:rPr>
          <w:sz w:val="28"/>
          <w:szCs w:val="28"/>
        </w:rPr>
        <w:t xml:space="preserve"> </w:t>
      </w:r>
      <w:r w:rsidRPr="006C1FA3">
        <w:rPr>
          <w:rStyle w:val="10pt0pt"/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(далее — официальный сайт и сеть</w:t>
      </w:r>
      <w:r>
        <w:rPr>
          <w:rStyle w:val="10pt0pt"/>
          <w:rFonts w:ascii="Times New Roman" w:hAnsi="Times New Roman" w:cs="Times New Roman"/>
          <w:sz w:val="28"/>
          <w:szCs w:val="28"/>
        </w:rPr>
        <w:t xml:space="preserve"> «Интерне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т»), за исключением информации размещаемой в с</w:t>
      </w:r>
      <w:r>
        <w:rPr>
          <w:rStyle w:val="10pt0pt"/>
          <w:rFonts w:ascii="Times New Roman" w:hAnsi="Times New Roman" w:cs="Times New Roman"/>
          <w:sz w:val="28"/>
          <w:szCs w:val="28"/>
        </w:rPr>
        <w:t xml:space="preserve">ети «Интернет» в форме открытых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данных</w:t>
      </w:r>
      <w:r w:rsidR="007F75EF">
        <w:rPr>
          <w:rStyle w:val="10pt0pt"/>
          <w:rFonts w:ascii="Times New Roman" w:hAnsi="Times New Roman" w:cs="Times New Roman"/>
          <w:sz w:val="28"/>
          <w:szCs w:val="28"/>
        </w:rPr>
        <w:t xml:space="preserve"> </w:t>
      </w:r>
      <w:r w:rsidR="007F75EF" w:rsidRPr="007F75EF">
        <w:rPr>
          <w:rStyle w:val="10pt0pt"/>
          <w:rFonts w:ascii="Times New Roman" w:hAnsi="Times New Roman" w:cs="Times New Roman"/>
          <w:sz w:val="28"/>
          <w:szCs w:val="28"/>
        </w:rPr>
        <w:t>и/или поступившей из внешних источников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:</w:t>
      </w:r>
    </w:p>
    <w:p w:rsidR="006C1FA3" w:rsidRPr="00E92D88" w:rsidRDefault="006C1FA3" w:rsidP="006C1FA3">
      <w:pPr>
        <w:pStyle w:val="1"/>
        <w:shd w:val="clear" w:color="auto" w:fill="auto"/>
        <w:spacing w:before="0" w:line="240" w:lineRule="auto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>а) должна быть круглосуточно доступна пользователям информацией и информационным системам (далее— пользователи) для получения, ознакомления и использования без взимания платы за ознакомление информацией или иное её использование и иных ограничений;</w:t>
      </w:r>
    </w:p>
    <w:p w:rsidR="006C1FA3" w:rsidRPr="007F75EF" w:rsidRDefault="006C1FA3" w:rsidP="006C1FA3">
      <w:pPr>
        <w:pStyle w:val="1"/>
        <w:shd w:val="clear" w:color="auto" w:fill="auto"/>
        <w:spacing w:before="0" w:line="240" w:lineRule="auto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б) </w:t>
      </w:r>
      <w:r w:rsidRPr="007F75EF">
        <w:rPr>
          <w:rStyle w:val="10pt0pt"/>
          <w:rFonts w:ascii="Times New Roman" w:hAnsi="Times New Roman" w:cs="Times New Roman"/>
          <w:sz w:val="28"/>
          <w:szCs w:val="28"/>
        </w:rPr>
        <w:t>должна быть доступна пользователям без использования программного обеспечения, установка которого на технические средства пользователя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платы;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F75EF">
        <w:rPr>
          <w:rStyle w:val="10pt0pt"/>
          <w:rFonts w:ascii="Times New Roman" w:hAnsi="Times New Roman" w:cs="Times New Roman"/>
          <w:sz w:val="28"/>
          <w:szCs w:val="28"/>
        </w:rPr>
        <w:t>в) не должна быть зашифро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вана или защищена от доступа иными средствами, не позволяющими осуществить ознакомление пользователя с её содержанием без использования иного программного обеспечения или технических средств, чем веб-обозрев</w:t>
      </w:r>
      <w:r>
        <w:rPr>
          <w:rStyle w:val="10pt0pt"/>
          <w:rFonts w:ascii="Times New Roman" w:hAnsi="Times New Roman" w:cs="Times New Roman"/>
          <w:sz w:val="28"/>
          <w:szCs w:val="28"/>
        </w:rPr>
        <w:t>ат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ель. Доступ к информации, размещённой на официальном сайте, не может быть об</w:t>
      </w:r>
      <w:r>
        <w:rPr>
          <w:rStyle w:val="10pt0pt"/>
          <w:rFonts w:ascii="Times New Roman" w:hAnsi="Times New Roman" w:cs="Times New Roman"/>
          <w:sz w:val="28"/>
          <w:szCs w:val="28"/>
        </w:rPr>
        <w:t>усл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овлен требованием регистрации пользователей или предоставления ими персон</w:t>
      </w:r>
      <w:r>
        <w:rPr>
          <w:rStyle w:val="10pt0pt"/>
          <w:rFonts w:ascii="Times New Roman" w:hAnsi="Times New Roman" w:cs="Times New Roman"/>
          <w:sz w:val="28"/>
          <w:szCs w:val="28"/>
        </w:rPr>
        <w:t>аль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ных данных, а также требованиями заключения ими лицензионных или иных со</w:t>
      </w:r>
      <w:r>
        <w:rPr>
          <w:rStyle w:val="10pt0pt"/>
          <w:rFonts w:ascii="Times New Roman" w:hAnsi="Times New Roman" w:cs="Times New Roman"/>
          <w:sz w:val="28"/>
          <w:szCs w:val="28"/>
        </w:rPr>
        <w:t>гл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ашений.</w:t>
      </w:r>
    </w:p>
    <w:p w:rsidR="006C1FA3" w:rsidRPr="00E92D88" w:rsidRDefault="006C1FA3" w:rsidP="006C1FA3">
      <w:pPr>
        <w:pStyle w:val="1"/>
        <w:shd w:val="clear" w:color="auto" w:fill="auto"/>
        <w:spacing w:before="0" w:line="240" w:lineRule="auto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Текстовая информация размещается на офици</w:t>
      </w:r>
      <w:r>
        <w:rPr>
          <w:rStyle w:val="10pt0pt"/>
          <w:rFonts w:ascii="Times New Roman" w:hAnsi="Times New Roman" w:cs="Times New Roman"/>
          <w:sz w:val="28"/>
          <w:szCs w:val="28"/>
        </w:rPr>
        <w:t>альном сайте в формате, обеспечи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вающем возможность поиска и копирования фраг</w:t>
      </w:r>
      <w:r>
        <w:rPr>
          <w:rStyle w:val="10pt0pt"/>
          <w:rFonts w:ascii="Times New Roman" w:hAnsi="Times New Roman" w:cs="Times New Roman"/>
          <w:sz w:val="28"/>
          <w:szCs w:val="28"/>
        </w:rPr>
        <w:t>ментов текста средствами веб-обо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зревателя.</w:t>
      </w:r>
    </w:p>
    <w:p w:rsidR="006C1FA3" w:rsidRPr="00E92D88" w:rsidRDefault="006C1FA3" w:rsidP="007F75EF">
      <w:pPr>
        <w:pStyle w:val="1"/>
        <w:shd w:val="clear" w:color="auto" w:fill="auto"/>
        <w:spacing w:before="0" w:line="240" w:lineRule="auto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>Нормативные правовые и иные акты, проекты актов, судебны</w:t>
      </w:r>
      <w:r>
        <w:rPr>
          <w:rStyle w:val="10pt0pt"/>
          <w:rFonts w:ascii="Times New Roman" w:hAnsi="Times New Roman" w:cs="Times New Roman"/>
          <w:sz w:val="28"/>
          <w:szCs w:val="28"/>
        </w:rPr>
        <w:t>е постановления, докл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ад</w:t>
      </w:r>
      <w:r>
        <w:rPr>
          <w:rStyle w:val="10pt0pt"/>
          <w:rFonts w:ascii="Times New Roman" w:hAnsi="Times New Roman" w:cs="Times New Roman"/>
          <w:sz w:val="28"/>
          <w:szCs w:val="28"/>
        </w:rPr>
        <w:t>ы,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отчёты, договоры, обзоры, прогнозы, протоколы, заключения, статистическая информация, образцы форм и иных документов размещаются на </w:t>
      </w:r>
      <w:r>
        <w:rPr>
          <w:rStyle w:val="10pt0pt"/>
          <w:rFonts w:ascii="Times New Roman" w:hAnsi="Times New Roman" w:cs="Times New Roman"/>
          <w:sz w:val="28"/>
          <w:szCs w:val="28"/>
        </w:rPr>
        <w:t>официальн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ом сайте в виде файлов в формате, обеспечивающем возможность их сохране</w:t>
      </w:r>
      <w:r>
        <w:rPr>
          <w:rStyle w:val="10pt0pt"/>
          <w:rFonts w:ascii="Times New Roman" w:hAnsi="Times New Roman" w:cs="Times New Roman"/>
          <w:sz w:val="28"/>
          <w:szCs w:val="28"/>
        </w:rPr>
        <w:t>ни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я на технических средствах пользователей и допускающем после сохранения возможность поиска и копирования произвольного фрагмента текста средств</w:t>
      </w:r>
      <w:r>
        <w:rPr>
          <w:rStyle w:val="10pt0pt"/>
          <w:rFonts w:ascii="Times New Roman" w:hAnsi="Times New Roman" w:cs="Times New Roman"/>
          <w:sz w:val="28"/>
          <w:szCs w:val="28"/>
        </w:rPr>
        <w:t>ам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и соответствующей программы просмотра («документ в электронной форме»</w:t>
      </w:r>
      <w:r>
        <w:rPr>
          <w:rStyle w:val="10pt0pt"/>
          <w:rFonts w:ascii="Times New Roman" w:hAnsi="Times New Roman" w:cs="Times New Roman"/>
          <w:sz w:val="28"/>
          <w:szCs w:val="28"/>
        </w:rPr>
        <w:t>).</w:t>
      </w:r>
    </w:p>
    <w:p w:rsidR="006C1FA3" w:rsidRDefault="006C1FA3" w:rsidP="007F75EF">
      <w:pPr>
        <w:pStyle w:val="1"/>
        <w:shd w:val="clear" w:color="auto" w:fill="auto"/>
        <w:spacing w:before="0" w:line="240" w:lineRule="auto"/>
        <w:ind w:left="40" w:right="40" w:firstLine="700"/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Нор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мативные правовые и иные акты, а также судебные постановления могут </w:t>
      </w:r>
      <w:r>
        <w:rPr>
          <w:rStyle w:val="10pt0pt"/>
          <w:rFonts w:ascii="Times New Roman" w:hAnsi="Times New Roman" w:cs="Times New Roman"/>
          <w:sz w:val="28"/>
          <w:szCs w:val="28"/>
        </w:rPr>
        <w:t>дополните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льно размещаться на официальных сайтах в графическом формате в виде</w:t>
      </w:r>
      <w:r>
        <w:rPr>
          <w:rStyle w:val="10pt0pt"/>
          <w:rFonts w:ascii="Times New Roman" w:hAnsi="Times New Roman" w:cs="Times New Roman"/>
          <w:sz w:val="28"/>
          <w:szCs w:val="28"/>
        </w:rPr>
        <w:t xml:space="preserve">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графических образов их оригиналов («графический формат»),</w:t>
      </w:r>
    </w:p>
    <w:p w:rsidR="007F75EF" w:rsidRPr="007F75EF" w:rsidRDefault="007F75EF" w:rsidP="007F75EF">
      <w:pPr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ab/>
        <w:t xml:space="preserve">3. </w:t>
      </w:r>
      <w:r w:rsidRPr="007F75EF">
        <w:rPr>
          <w:rStyle w:val="10pt0pt"/>
          <w:rFonts w:ascii="Times New Roman" w:hAnsi="Times New Roman" w:cs="Times New Roman"/>
          <w:sz w:val="28"/>
          <w:szCs w:val="28"/>
        </w:rPr>
        <w:t>Информация СМИ и организаций, расположенных вне муниципального образования Приладожское городское поселение Кировского муниципального района Ленинградской области, включая пресс-службы районов и рег</w:t>
      </w:r>
      <w:r w:rsidR="009F57D2">
        <w:rPr>
          <w:rStyle w:val="10pt0pt"/>
          <w:rFonts w:ascii="Times New Roman" w:hAnsi="Times New Roman" w:cs="Times New Roman"/>
          <w:sz w:val="28"/>
          <w:szCs w:val="28"/>
        </w:rPr>
        <w:t>ионов, публикуются в предоставленном</w:t>
      </w:r>
      <w:r w:rsidRPr="007F75EF">
        <w:rPr>
          <w:rStyle w:val="10pt0pt"/>
          <w:rFonts w:ascii="Times New Roman" w:hAnsi="Times New Roman" w:cs="Times New Roman"/>
          <w:sz w:val="28"/>
          <w:szCs w:val="28"/>
        </w:rPr>
        <w:t xml:space="preserve"> виде без дополнительных конвертаций, либо дополняется текстовой аннотацией и графическими элементами с целью формирования предварительного представления о содержимом у посетителей официального сайта</w:t>
      </w:r>
      <w:r>
        <w:rPr>
          <w:rStyle w:val="10pt0pt"/>
          <w:rFonts w:ascii="Times New Roman" w:hAnsi="Times New Roman" w:cs="Times New Roman"/>
          <w:sz w:val="28"/>
          <w:szCs w:val="28"/>
        </w:rPr>
        <w:t>.</w:t>
      </w:r>
    </w:p>
    <w:p w:rsidR="006C1FA3" w:rsidRPr="00E92D88" w:rsidRDefault="007F75EF" w:rsidP="007F75EF">
      <w:pPr>
        <w:pStyle w:val="1"/>
        <w:shd w:val="clear" w:color="auto" w:fill="auto"/>
        <w:spacing w:before="0" w:line="240" w:lineRule="auto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1FA3">
        <w:rPr>
          <w:rFonts w:ascii="Times New Roman" w:hAnsi="Times New Roman" w:cs="Times New Roman"/>
          <w:sz w:val="28"/>
          <w:szCs w:val="28"/>
        </w:rPr>
        <w:t xml:space="preserve">. </w:t>
      </w:r>
      <w:r w:rsidR="006C1FA3"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Программное обеспечение и технологические средства обеспечения </w:t>
      </w:r>
      <w:r w:rsidR="006C1FA3">
        <w:rPr>
          <w:rStyle w:val="10pt0pt"/>
          <w:rFonts w:ascii="Times New Roman" w:hAnsi="Times New Roman" w:cs="Times New Roman"/>
          <w:sz w:val="28"/>
          <w:szCs w:val="28"/>
        </w:rPr>
        <w:t xml:space="preserve">пользования </w:t>
      </w:r>
      <w:r w:rsidR="006C1FA3" w:rsidRPr="00E92D88">
        <w:rPr>
          <w:rStyle w:val="10pt0pt"/>
          <w:rFonts w:ascii="Times New Roman" w:hAnsi="Times New Roman" w:cs="Times New Roman"/>
          <w:sz w:val="28"/>
          <w:szCs w:val="28"/>
        </w:rPr>
        <w:t>официальным сайтом, а также форматы размещённой на нём информа</w:t>
      </w:r>
      <w:r w:rsidR="006C1FA3">
        <w:rPr>
          <w:rStyle w:val="10pt0pt"/>
          <w:rFonts w:ascii="Times New Roman" w:hAnsi="Times New Roman" w:cs="Times New Roman"/>
          <w:sz w:val="28"/>
          <w:szCs w:val="28"/>
        </w:rPr>
        <w:t>ции</w:t>
      </w:r>
      <w:r w:rsidR="006C1FA3"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должны:</w:t>
      </w:r>
    </w:p>
    <w:p w:rsidR="006C1FA3" w:rsidRPr="00E92D88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>а) обеспечивать немедленный и свободный доступ пользователей к информа</w:t>
      </w:r>
      <w:r>
        <w:rPr>
          <w:rStyle w:val="10pt0pt"/>
          <w:rFonts w:ascii="Times New Roman" w:hAnsi="Times New Roman" w:cs="Times New Roman"/>
          <w:sz w:val="28"/>
          <w:szCs w:val="28"/>
        </w:rPr>
        <w:t>ц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ии, размещённой на официальном сайте. Пользование информацией, размещ</w:t>
      </w:r>
      <w:r>
        <w:rPr>
          <w:rStyle w:val="10pt0pt"/>
          <w:rFonts w:ascii="Times New Roman" w:hAnsi="Times New Roman" w:cs="Times New Roman"/>
          <w:sz w:val="28"/>
          <w:szCs w:val="28"/>
        </w:rPr>
        <w:t>ен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ной на официальном сайте, не может быть</w:t>
      </w:r>
      <w:r>
        <w:rPr>
          <w:rStyle w:val="10pt0pt"/>
          <w:rFonts w:ascii="Times New Roman" w:hAnsi="Times New Roman" w:cs="Times New Roman"/>
          <w:sz w:val="28"/>
          <w:szCs w:val="28"/>
        </w:rPr>
        <w:t xml:space="preserve"> обусловлено требованием использов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ания пользователями определённых веб-обозревателей или установки на техниче</w:t>
      </w:r>
      <w:r>
        <w:rPr>
          <w:rStyle w:val="10pt0pt"/>
          <w:rFonts w:ascii="Times New Roman" w:hAnsi="Times New Roman" w:cs="Times New Roman"/>
          <w:sz w:val="28"/>
          <w:szCs w:val="28"/>
        </w:rPr>
        <w:t>ск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ие средства пользователей программного обеспечения, специально созданн</w:t>
      </w:r>
      <w:r>
        <w:rPr>
          <w:rStyle w:val="10pt0pt"/>
          <w:rFonts w:ascii="Times New Roman" w:hAnsi="Times New Roman" w:cs="Times New Roman"/>
          <w:sz w:val="28"/>
          <w:szCs w:val="28"/>
        </w:rPr>
        <w:t>ого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для доступа к информации, размещённой на официальном сайте;</w:t>
      </w:r>
    </w:p>
    <w:p w:rsidR="006C1FA3" w:rsidRPr="00E92D88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б) п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редоставлять пользователям возможность беспрепятственного поиска и получе</w:t>
      </w:r>
      <w:r>
        <w:rPr>
          <w:rStyle w:val="10pt0pt"/>
          <w:rFonts w:ascii="Times New Roman" w:hAnsi="Times New Roman" w:cs="Times New Roman"/>
          <w:sz w:val="28"/>
          <w:szCs w:val="28"/>
        </w:rPr>
        <w:t>ни</w:t>
      </w:r>
      <w:r w:rsidRPr="00E92D88">
        <w:rPr>
          <w:rStyle w:val="75pt0pt"/>
          <w:rFonts w:ascii="Times New Roman" w:hAnsi="Times New Roman" w:cs="Times New Roman"/>
          <w:sz w:val="28"/>
          <w:szCs w:val="28"/>
        </w:rPr>
        <w:t xml:space="preserve">я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всей текстовой информации, размещенной на официальном сайте, по содержанию, а также по фрагментам текста, содерж</w:t>
      </w:r>
      <w:r>
        <w:rPr>
          <w:rStyle w:val="10pt0pt"/>
          <w:rFonts w:ascii="Times New Roman" w:hAnsi="Times New Roman" w:cs="Times New Roman"/>
          <w:sz w:val="28"/>
          <w:szCs w:val="28"/>
        </w:rPr>
        <w:t>ащегося в размещённом на официаль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ном сайте документе;</w:t>
      </w:r>
    </w:p>
    <w:p w:rsidR="006C1FA3" w:rsidRPr="00E92D88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>в) предоставлять пользователям возможность поиска и получения информации, размещённой на официальном сайте, средствами автоматизированного сбора данных в сети "Интернет", в том числе поисковыми систем</w:t>
      </w:r>
      <w:r>
        <w:rPr>
          <w:rStyle w:val="10pt0pt"/>
          <w:rFonts w:ascii="Times New Roman" w:hAnsi="Times New Roman" w:cs="Times New Roman"/>
          <w:sz w:val="28"/>
          <w:szCs w:val="28"/>
        </w:rPr>
        <w:t>ам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и;</w:t>
      </w:r>
    </w:p>
    <w:p w:rsidR="006C1FA3" w:rsidRPr="00E92D88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>г) предоставлять пользователям возможность</w:t>
      </w:r>
      <w:r>
        <w:rPr>
          <w:rStyle w:val="10pt0pt"/>
          <w:rFonts w:ascii="Times New Roman" w:hAnsi="Times New Roman" w:cs="Times New Roman"/>
          <w:sz w:val="28"/>
          <w:szCs w:val="28"/>
        </w:rPr>
        <w:t xml:space="preserve"> определить время и дату размещен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ия информации, а также дату и время последнего изменения информации на </w:t>
      </w:r>
      <w:r>
        <w:rPr>
          <w:rStyle w:val="10pt0pt"/>
          <w:rFonts w:ascii="Times New Roman" w:hAnsi="Times New Roman" w:cs="Times New Roman"/>
          <w:sz w:val="28"/>
          <w:szCs w:val="28"/>
        </w:rPr>
        <w:t>официа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льном сайте;</w:t>
      </w:r>
    </w:p>
    <w:p w:rsidR="006C1FA3" w:rsidRPr="00E92D88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>д</w:t>
      </w:r>
      <w:r>
        <w:rPr>
          <w:rStyle w:val="10pt0pt"/>
          <w:rFonts w:ascii="Times New Roman" w:hAnsi="Times New Roman" w:cs="Times New Roman"/>
          <w:sz w:val="28"/>
          <w:szCs w:val="28"/>
        </w:rPr>
        <w:t>)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обеспечивать учёт посещаемости всех страниц оф</w:t>
      </w:r>
      <w:r>
        <w:rPr>
          <w:rStyle w:val="10pt0pt"/>
          <w:rFonts w:ascii="Times New Roman" w:hAnsi="Times New Roman" w:cs="Times New Roman"/>
          <w:sz w:val="28"/>
          <w:szCs w:val="28"/>
        </w:rPr>
        <w:t>ициального сайта путём размещен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ия на всех страницах официального сайта программного кода («счётчика посеще</w:t>
      </w:r>
      <w:r>
        <w:rPr>
          <w:rStyle w:val="10pt0pt"/>
          <w:rFonts w:ascii="Times New Roman" w:hAnsi="Times New Roman" w:cs="Times New Roman"/>
          <w:sz w:val="28"/>
          <w:szCs w:val="28"/>
        </w:rPr>
        <w:t>ний</w:t>
      </w:r>
      <w:r w:rsidRPr="00E92D88">
        <w:rPr>
          <w:rStyle w:val="10pt0pt"/>
          <w:rFonts w:ascii="Times New Roman" w:hAnsi="Times New Roman" w:cs="Times New Roman"/>
          <w:sz w:val="28"/>
          <w:szCs w:val="28"/>
          <w:lang w:eastAsia="en-US" w:bidi="en-US"/>
        </w:rPr>
        <w:t xml:space="preserve">»),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предоставляемого общедоступными системами сбора статистики в сети "Интернет" и обеспечивающего фиксацию </w:t>
      </w:r>
      <w:r>
        <w:rPr>
          <w:rStyle w:val="10pt0pt"/>
          <w:rFonts w:ascii="Times New Roman" w:hAnsi="Times New Roman" w:cs="Times New Roman"/>
          <w:sz w:val="28"/>
          <w:szCs w:val="28"/>
        </w:rPr>
        <w:t>факта посещения страницы пользоват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елем;</w:t>
      </w:r>
    </w:p>
    <w:p w:rsidR="006C1FA3" w:rsidRPr="00E92D88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>е</w:t>
      </w:r>
      <w:r>
        <w:rPr>
          <w:rStyle w:val="10pt0pt"/>
          <w:rFonts w:ascii="Times New Roman" w:hAnsi="Times New Roman" w:cs="Times New Roman"/>
          <w:sz w:val="28"/>
          <w:szCs w:val="28"/>
        </w:rPr>
        <w:t>)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pt0pt"/>
          <w:rFonts w:ascii="Times New Roman" w:hAnsi="Times New Roman" w:cs="Times New Roman"/>
          <w:sz w:val="28"/>
          <w:szCs w:val="28"/>
        </w:rPr>
        <w:t>о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беспечивать бесплатное раскрытие в сети "Ин</w:t>
      </w:r>
      <w:r>
        <w:rPr>
          <w:rStyle w:val="10pt0pt"/>
          <w:rFonts w:ascii="Times New Roman" w:hAnsi="Times New Roman" w:cs="Times New Roman"/>
          <w:sz w:val="28"/>
          <w:szCs w:val="28"/>
        </w:rPr>
        <w:t>тернет" сводных данных о посещаем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ости официального сайта (количество по</w:t>
      </w:r>
      <w:r>
        <w:rPr>
          <w:rStyle w:val="10pt0pt"/>
          <w:rFonts w:ascii="Times New Roman" w:hAnsi="Times New Roman" w:cs="Times New Roman"/>
          <w:sz w:val="28"/>
          <w:szCs w:val="28"/>
        </w:rPr>
        <w:t>сещений и уникальных посетителей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официального сайта, его отдельных страниц по часам, дням и месяца</w:t>
      </w:r>
      <w:r>
        <w:rPr>
          <w:rStyle w:val="10pt0pt"/>
          <w:rFonts w:ascii="Times New Roman" w:hAnsi="Times New Roman" w:cs="Times New Roman"/>
          <w:sz w:val="28"/>
          <w:szCs w:val="28"/>
        </w:rPr>
        <w:t>м);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92D88">
        <w:rPr>
          <w:rStyle w:val="10pt0pt"/>
          <w:rFonts w:ascii="Times New Roman" w:hAnsi="Times New Roman" w:cs="Times New Roman"/>
          <w:sz w:val="28"/>
          <w:szCs w:val="28"/>
        </w:rPr>
        <w:t>ж</w:t>
      </w:r>
      <w:r>
        <w:rPr>
          <w:rStyle w:val="10pt0pt"/>
          <w:rFonts w:ascii="Times New Roman" w:hAnsi="Times New Roman" w:cs="Times New Roman"/>
          <w:sz w:val="28"/>
          <w:szCs w:val="28"/>
        </w:rPr>
        <w:t>)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обеспечивать пользователю возможн</w:t>
      </w:r>
      <w:r>
        <w:rPr>
          <w:rStyle w:val="10pt0pt"/>
          <w:rFonts w:ascii="Times New Roman" w:hAnsi="Times New Roman" w:cs="Times New Roman"/>
          <w:sz w:val="28"/>
          <w:szCs w:val="28"/>
        </w:rPr>
        <w:t>ость навигации, поиска и использова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ния текстовой информации, размещённой</w:t>
      </w:r>
      <w:r>
        <w:rPr>
          <w:rStyle w:val="10pt0pt"/>
          <w:rFonts w:ascii="Times New Roman" w:hAnsi="Times New Roman" w:cs="Times New Roman"/>
          <w:sz w:val="28"/>
          <w:szCs w:val="28"/>
        </w:rPr>
        <w:t xml:space="preserve"> на официальном сайте, при выключен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ной функции отображения графических элементов страниц в веб-обозре</w:t>
      </w:r>
      <w:r>
        <w:rPr>
          <w:rStyle w:val="10pt0pt"/>
          <w:rFonts w:ascii="Times New Roman" w:hAnsi="Times New Roman" w:cs="Times New Roman"/>
          <w:sz w:val="28"/>
          <w:szCs w:val="28"/>
        </w:rPr>
        <w:t>вате</w:t>
      </w:r>
      <w:r>
        <w:rPr>
          <w:rStyle w:val="75pt0pt"/>
          <w:rFonts w:ascii="Times New Roman" w:hAnsi="Times New Roman" w:cs="Times New Roman"/>
          <w:sz w:val="28"/>
          <w:szCs w:val="28"/>
        </w:rPr>
        <w:t>ле.</w:t>
      </w:r>
    </w:p>
    <w:p w:rsidR="006C1FA3" w:rsidRDefault="007F75EF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1FA3">
        <w:rPr>
          <w:rFonts w:ascii="Times New Roman" w:hAnsi="Times New Roman" w:cs="Times New Roman"/>
          <w:sz w:val="28"/>
          <w:szCs w:val="28"/>
        </w:rPr>
        <w:t>. Н</w:t>
      </w:r>
      <w:r w:rsidR="006C1FA3" w:rsidRPr="00E92D88">
        <w:rPr>
          <w:rStyle w:val="10pt0pt"/>
          <w:rFonts w:ascii="Times New Roman" w:hAnsi="Times New Roman" w:cs="Times New Roman"/>
          <w:sz w:val="28"/>
          <w:szCs w:val="28"/>
        </w:rPr>
        <w:t>авигационные средства официального сайт</w:t>
      </w:r>
      <w:r w:rsidR="006C1FA3">
        <w:rPr>
          <w:rStyle w:val="10pt0pt"/>
          <w:rFonts w:ascii="Times New Roman" w:hAnsi="Times New Roman" w:cs="Times New Roman"/>
          <w:sz w:val="28"/>
          <w:szCs w:val="28"/>
        </w:rPr>
        <w:t>а должны соответствовать следующим</w:t>
      </w:r>
      <w:r w:rsidR="006C1FA3"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требованиям: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вся размещаемая на официальном сайте информация должна быть доступ</w:t>
      </w:r>
      <w:r>
        <w:rPr>
          <w:rStyle w:val="10pt0pt"/>
          <w:rFonts w:ascii="Times New Roman" w:hAnsi="Times New Roman" w:cs="Times New Roman"/>
          <w:sz w:val="28"/>
          <w:szCs w:val="28"/>
        </w:rPr>
        <w:t>на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пользователям путём последовательного перехода по гиперссылкам, начин</w:t>
      </w:r>
      <w:r>
        <w:rPr>
          <w:rStyle w:val="10pt0pt"/>
          <w:rFonts w:ascii="Times New Roman" w:hAnsi="Times New Roman" w:cs="Times New Roman"/>
          <w:sz w:val="28"/>
          <w:szCs w:val="28"/>
        </w:rPr>
        <w:t>ая с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главной страницы сайта;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пользователю должна предоставлять</w:t>
      </w:r>
      <w:r>
        <w:rPr>
          <w:rStyle w:val="10pt0pt"/>
          <w:rFonts w:ascii="Times New Roman" w:hAnsi="Times New Roman" w:cs="Times New Roman"/>
          <w:sz w:val="28"/>
          <w:szCs w:val="28"/>
        </w:rPr>
        <w:t>ся информация о структуре официалног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о сайта и местоположении отображаемой страницы в этой структуре;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каждой странице официального сайта должны быть размещены: главное меню, </w:t>
      </w:r>
      <w:r>
        <w:rPr>
          <w:rStyle w:val="10pt0pt"/>
          <w:rFonts w:ascii="Times New Roman" w:hAnsi="Times New Roman" w:cs="Times New Roman"/>
          <w:sz w:val="28"/>
          <w:szCs w:val="28"/>
        </w:rPr>
        <w:t>яв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но обозначенная ссылка на главную страницу, ссылка на карту</w:t>
      </w:r>
      <w:r>
        <w:rPr>
          <w:rStyle w:val="10pt0pt"/>
          <w:rFonts w:ascii="Times New Roman" w:hAnsi="Times New Roman" w:cs="Times New Roman"/>
          <w:sz w:val="28"/>
          <w:szCs w:val="28"/>
        </w:rPr>
        <w:t xml:space="preserve">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официа</w:t>
      </w:r>
      <w:r>
        <w:rPr>
          <w:rStyle w:val="10pt0pt"/>
          <w:rFonts w:ascii="Times New Roman" w:hAnsi="Times New Roman" w:cs="Times New Roman"/>
          <w:sz w:val="28"/>
          <w:szCs w:val="28"/>
        </w:rPr>
        <w:t>льно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го сайта, </w:t>
      </w:r>
      <w:r w:rsidRPr="00A94605">
        <w:rPr>
          <w:rStyle w:val="10pt0pt"/>
          <w:rFonts w:ascii="Times New Roman" w:hAnsi="Times New Roman" w:cs="Times New Roman"/>
          <w:sz w:val="28"/>
          <w:szCs w:val="28"/>
        </w:rPr>
        <w:t>наименование органа местного самоуправления;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заголовки и подписи на страницах дол</w:t>
      </w:r>
      <w:r>
        <w:rPr>
          <w:rStyle w:val="10pt0pt"/>
          <w:rFonts w:ascii="Times New Roman" w:hAnsi="Times New Roman" w:cs="Times New Roman"/>
          <w:sz w:val="28"/>
          <w:szCs w:val="28"/>
        </w:rPr>
        <w:t>жны описывать содержание (названи</w:t>
      </w:r>
      <w:r w:rsidRPr="00E92D88">
        <w:rPr>
          <w:rStyle w:val="10pt0pt"/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E92D88">
        <w:rPr>
          <w:rStyle w:val="10pt0pt"/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данной страницы, наименование текущего раздела и отображаемого докуме</w:t>
      </w:r>
      <w:r>
        <w:rPr>
          <w:rStyle w:val="10pt0pt"/>
          <w:rFonts w:ascii="Times New Roman" w:hAnsi="Times New Roman" w:cs="Times New Roman"/>
          <w:sz w:val="28"/>
          <w:szCs w:val="28"/>
        </w:rPr>
        <w:t>нта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наименование страницы, описывающее её</w:t>
      </w:r>
      <w:r>
        <w:rPr>
          <w:rStyle w:val="10pt0pt"/>
          <w:rFonts w:ascii="Times New Roman" w:hAnsi="Times New Roman" w:cs="Times New Roman"/>
          <w:sz w:val="28"/>
          <w:szCs w:val="28"/>
        </w:rPr>
        <w:t xml:space="preserve"> содержание (назначение), должно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pt0pt"/>
          <w:rFonts w:ascii="Times New Roman" w:hAnsi="Times New Roman" w:cs="Times New Roman"/>
          <w:sz w:val="28"/>
          <w:szCs w:val="28"/>
        </w:rPr>
        <w:t>отоб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ражаться в заголовке окна веб-обозревателя;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екстовый адрес каждой страницы в сети "Интернет" (универсальный указат</w:t>
      </w:r>
      <w:r>
        <w:rPr>
          <w:rStyle w:val="10pt0pt"/>
          <w:rFonts w:ascii="Times New Roman" w:hAnsi="Times New Roman" w:cs="Times New Roman"/>
          <w:sz w:val="28"/>
          <w:szCs w:val="28"/>
        </w:rPr>
        <w:t>ель р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есурса, </w:t>
      </w:r>
      <w:r w:rsidRPr="00E92D88">
        <w:rPr>
          <w:rStyle w:val="10pt0pt"/>
          <w:rFonts w:ascii="Times New Roman" w:hAnsi="Times New Roman" w:cs="Times New Roman"/>
          <w:sz w:val="28"/>
          <w:szCs w:val="28"/>
          <w:lang w:val="en-US" w:eastAsia="en-US" w:bidi="en-US"/>
        </w:rPr>
        <w:t>URL</w:t>
      </w:r>
      <w:r w:rsidRPr="00E92D88">
        <w:rPr>
          <w:rStyle w:val="10pt0pt"/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E92D88">
        <w:rPr>
          <w:rStyle w:val="10pt0pt"/>
          <w:rFonts w:ascii="Times New Roman" w:hAnsi="Times New Roman" w:cs="Times New Roman"/>
          <w:sz w:val="28"/>
          <w:szCs w:val="28"/>
        </w:rPr>
        <w:t>должен соответствовать её содержанию (назначению).</w:t>
      </w:r>
    </w:p>
    <w:p w:rsidR="006C1FA3" w:rsidRPr="00BB041E" w:rsidRDefault="007F75EF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6</w:t>
      </w:r>
      <w:r w:rsidR="006C1FA3" w:rsidRPr="00BB041E">
        <w:rPr>
          <w:rStyle w:val="10pt0pt"/>
          <w:rFonts w:ascii="Times New Roman" w:hAnsi="Times New Roman" w:cs="Times New Roman"/>
          <w:sz w:val="28"/>
          <w:szCs w:val="28"/>
        </w:rPr>
        <w:t>. В цел</w:t>
      </w:r>
      <w:r w:rsidR="006C1FA3">
        <w:rPr>
          <w:rStyle w:val="10pt0pt"/>
          <w:rFonts w:ascii="Times New Roman" w:hAnsi="Times New Roman" w:cs="Times New Roman"/>
          <w:sz w:val="28"/>
          <w:szCs w:val="28"/>
        </w:rPr>
        <w:t>я</w:t>
      </w:r>
      <w:r w:rsidR="006C1FA3" w:rsidRPr="00BB041E">
        <w:rPr>
          <w:rStyle w:val="10pt0pt"/>
          <w:rFonts w:ascii="Times New Roman" w:hAnsi="Times New Roman" w:cs="Times New Roman"/>
          <w:sz w:val="28"/>
          <w:szCs w:val="28"/>
        </w:rPr>
        <w:t xml:space="preserve">х </w:t>
      </w:r>
      <w:r w:rsidR="006C1FA3" w:rsidRPr="00E92D88">
        <w:rPr>
          <w:rStyle w:val="10pt0pt"/>
          <w:rFonts w:ascii="Times New Roman" w:hAnsi="Times New Roman" w:cs="Times New Roman"/>
          <w:sz w:val="28"/>
          <w:szCs w:val="28"/>
        </w:rPr>
        <w:t xml:space="preserve">защиты информации, размещенной на официальном сайте, должно быть </w:t>
      </w:r>
      <w:r w:rsidR="006C1FA3" w:rsidRPr="00BB041E">
        <w:rPr>
          <w:rStyle w:val="10pt0pt"/>
          <w:rFonts w:ascii="Times New Roman" w:hAnsi="Times New Roman" w:cs="Times New Roman"/>
          <w:sz w:val="28"/>
          <w:szCs w:val="28"/>
        </w:rPr>
        <w:t>обеспечено: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 w:rsidRPr="00BB041E">
        <w:rPr>
          <w:rStyle w:val="10pt0pt"/>
          <w:rFonts w:ascii="Times New Roman" w:hAnsi="Times New Roman" w:cs="Times New Roman"/>
          <w:sz w:val="28"/>
          <w:szCs w:val="28"/>
        </w:rPr>
        <w:t>а) применение средств парольной защиты при размещении, изменении или удалении информации на официальном сайте;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б)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времени и характера действий по размещению, изменению и удалению информации на официальном сайте, фиксировать регистрационные данные оператора официального сайта, совершившего изменения на официальном сайте;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в) ежедневное копирование базы данных размещенной на официальном сайте информации на резервный материальный носитель, обеспечивающее возможность ее восстановления;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г) защита информации от уничтожения, модификации и блокировки доступа к ней, а также от иных неправомерных действий в отношении такой информации;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д) хранение резервных материальных носителей с ежедневными копиями базы данных размещенной на официальном сайте информации - не менее одного года, с ежемесячными копиями всей размещенной на официальном сайте информации - не менее трех лет.</w:t>
      </w:r>
    </w:p>
    <w:p w:rsidR="006C1FA3" w:rsidRDefault="007F75EF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7</w:t>
      </w:r>
      <w:r w:rsidR="006C1FA3">
        <w:rPr>
          <w:rStyle w:val="10pt0pt"/>
          <w:rFonts w:ascii="Times New Roman" w:hAnsi="Times New Roman" w:cs="Times New Roman"/>
          <w:sz w:val="28"/>
          <w:szCs w:val="28"/>
        </w:rPr>
        <w:t>. Информация размещается на официальном сайте на русском языке. 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center"/>
        <w:rPr>
          <w:rStyle w:val="10pt0pt"/>
          <w:rFonts w:ascii="Times New Roman" w:hAnsi="Times New Roman" w:cs="Times New Roman"/>
          <w:sz w:val="28"/>
          <w:szCs w:val="28"/>
        </w:rPr>
      </w:pPr>
      <w:r>
        <w:rPr>
          <w:rStyle w:val="10pt0pt"/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C1FA3" w:rsidRDefault="006C1FA3" w:rsidP="006C1FA3">
      <w:pPr>
        <w:pStyle w:val="1"/>
        <w:shd w:val="clear" w:color="auto" w:fill="auto"/>
        <w:spacing w:before="0" w:line="240" w:lineRule="auto"/>
        <w:ind w:left="20" w:right="40" w:firstLine="700"/>
        <w:jc w:val="both"/>
        <w:rPr>
          <w:sz w:val="2"/>
          <w:szCs w:val="2"/>
        </w:rPr>
      </w:pPr>
    </w:p>
    <w:p w:rsidR="006C1FA3" w:rsidRDefault="006C1FA3" w:rsidP="006C1FA3">
      <w:pPr>
        <w:rPr>
          <w:sz w:val="2"/>
          <w:szCs w:val="2"/>
        </w:rPr>
      </w:pPr>
    </w:p>
    <w:p w:rsidR="006C1FA3" w:rsidRDefault="006C1FA3" w:rsidP="006C1FA3"/>
    <w:p w:rsidR="00E2493F" w:rsidRPr="001A104E" w:rsidRDefault="00E2493F" w:rsidP="006C1FA3">
      <w:pPr>
        <w:rPr>
          <w:sz w:val="22"/>
          <w:szCs w:val="22"/>
        </w:rPr>
      </w:pPr>
    </w:p>
    <w:sectPr w:rsidR="00E2493F" w:rsidRPr="001A104E" w:rsidSect="009279EA">
      <w:headerReference w:type="even" r:id="rId8"/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0E" w:rsidRDefault="0010060E">
      <w:r>
        <w:separator/>
      </w:r>
    </w:p>
  </w:endnote>
  <w:endnote w:type="continuationSeparator" w:id="0">
    <w:p w:rsidR="0010060E" w:rsidRDefault="0010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0E" w:rsidRDefault="0010060E">
      <w:r>
        <w:separator/>
      </w:r>
    </w:p>
  </w:footnote>
  <w:footnote w:type="continuationSeparator" w:id="0">
    <w:p w:rsidR="0010060E" w:rsidRDefault="00100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25" w:rsidRDefault="00D75B12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392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3925" w:rsidRDefault="00DB3925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25" w:rsidRDefault="00D75B12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392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1C8D">
      <w:rPr>
        <w:rStyle w:val="a9"/>
        <w:noProof/>
      </w:rPr>
      <w:t>2</w:t>
    </w:r>
    <w:r>
      <w:rPr>
        <w:rStyle w:val="a9"/>
      </w:rPr>
      <w:fldChar w:fldCharType="end"/>
    </w:r>
  </w:p>
  <w:p w:rsidR="00DB3925" w:rsidRDefault="00DB3925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1F5B"/>
    <w:multiLevelType w:val="hybridMultilevel"/>
    <w:tmpl w:val="1BEC85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215B2"/>
    <w:rsid w:val="00002C15"/>
    <w:rsid w:val="00003D57"/>
    <w:rsid w:val="000139D3"/>
    <w:rsid w:val="00013C70"/>
    <w:rsid w:val="000370A0"/>
    <w:rsid w:val="000562A5"/>
    <w:rsid w:val="0009011E"/>
    <w:rsid w:val="000A4C54"/>
    <w:rsid w:val="000B7FD0"/>
    <w:rsid w:val="000D5DEF"/>
    <w:rsid w:val="0010060E"/>
    <w:rsid w:val="00111AFE"/>
    <w:rsid w:val="001510E8"/>
    <w:rsid w:val="00157296"/>
    <w:rsid w:val="00192DB6"/>
    <w:rsid w:val="00195632"/>
    <w:rsid w:val="00195B29"/>
    <w:rsid w:val="001E55A7"/>
    <w:rsid w:val="001F301C"/>
    <w:rsid w:val="001F5A83"/>
    <w:rsid w:val="00204EAB"/>
    <w:rsid w:val="00270820"/>
    <w:rsid w:val="00275063"/>
    <w:rsid w:val="00280CCE"/>
    <w:rsid w:val="0028501E"/>
    <w:rsid w:val="0029570D"/>
    <w:rsid w:val="002B7F6B"/>
    <w:rsid w:val="002D350D"/>
    <w:rsid w:val="002E1184"/>
    <w:rsid w:val="002F39D6"/>
    <w:rsid w:val="003073E0"/>
    <w:rsid w:val="003278A9"/>
    <w:rsid w:val="00331B93"/>
    <w:rsid w:val="00340CB9"/>
    <w:rsid w:val="003424D8"/>
    <w:rsid w:val="00350332"/>
    <w:rsid w:val="00360896"/>
    <w:rsid w:val="003631D1"/>
    <w:rsid w:val="004A1B2D"/>
    <w:rsid w:val="004D038B"/>
    <w:rsid w:val="00510568"/>
    <w:rsid w:val="005322B0"/>
    <w:rsid w:val="00544193"/>
    <w:rsid w:val="0054779E"/>
    <w:rsid w:val="00552094"/>
    <w:rsid w:val="005620C5"/>
    <w:rsid w:val="0057646E"/>
    <w:rsid w:val="00587646"/>
    <w:rsid w:val="00591059"/>
    <w:rsid w:val="00593435"/>
    <w:rsid w:val="00595C50"/>
    <w:rsid w:val="005979BF"/>
    <w:rsid w:val="00604634"/>
    <w:rsid w:val="00607A88"/>
    <w:rsid w:val="006165D6"/>
    <w:rsid w:val="00621C8D"/>
    <w:rsid w:val="00623E83"/>
    <w:rsid w:val="00660B90"/>
    <w:rsid w:val="006A45F5"/>
    <w:rsid w:val="006C1FA3"/>
    <w:rsid w:val="006D0283"/>
    <w:rsid w:val="006D22CA"/>
    <w:rsid w:val="006E0ED5"/>
    <w:rsid w:val="00725078"/>
    <w:rsid w:val="00735038"/>
    <w:rsid w:val="00756D82"/>
    <w:rsid w:val="00764120"/>
    <w:rsid w:val="00764A4E"/>
    <w:rsid w:val="00770554"/>
    <w:rsid w:val="0078265E"/>
    <w:rsid w:val="0078617C"/>
    <w:rsid w:val="007D25C6"/>
    <w:rsid w:val="007F1BE0"/>
    <w:rsid w:val="007F75EF"/>
    <w:rsid w:val="008525E9"/>
    <w:rsid w:val="00855857"/>
    <w:rsid w:val="0086789A"/>
    <w:rsid w:val="00867B68"/>
    <w:rsid w:val="008D44AE"/>
    <w:rsid w:val="009215B2"/>
    <w:rsid w:val="009279EA"/>
    <w:rsid w:val="009321A4"/>
    <w:rsid w:val="00987EC8"/>
    <w:rsid w:val="009A54B9"/>
    <w:rsid w:val="009B6214"/>
    <w:rsid w:val="009C0754"/>
    <w:rsid w:val="009C3D6D"/>
    <w:rsid w:val="009E3FCE"/>
    <w:rsid w:val="009F57D2"/>
    <w:rsid w:val="009F5937"/>
    <w:rsid w:val="00A045D1"/>
    <w:rsid w:val="00A106E3"/>
    <w:rsid w:val="00A34229"/>
    <w:rsid w:val="00A473A9"/>
    <w:rsid w:val="00A573F1"/>
    <w:rsid w:val="00AD3EDC"/>
    <w:rsid w:val="00B37E06"/>
    <w:rsid w:val="00B662BE"/>
    <w:rsid w:val="00BA1ABB"/>
    <w:rsid w:val="00BB020B"/>
    <w:rsid w:val="00BB4F1E"/>
    <w:rsid w:val="00BC767A"/>
    <w:rsid w:val="00C14BD3"/>
    <w:rsid w:val="00C2174F"/>
    <w:rsid w:val="00C51D58"/>
    <w:rsid w:val="00C64B7C"/>
    <w:rsid w:val="00C765B3"/>
    <w:rsid w:val="00C87216"/>
    <w:rsid w:val="00CE53FF"/>
    <w:rsid w:val="00D01AEE"/>
    <w:rsid w:val="00D03828"/>
    <w:rsid w:val="00D14114"/>
    <w:rsid w:val="00D20722"/>
    <w:rsid w:val="00D36C86"/>
    <w:rsid w:val="00D41B5E"/>
    <w:rsid w:val="00D57B74"/>
    <w:rsid w:val="00D74076"/>
    <w:rsid w:val="00D75B12"/>
    <w:rsid w:val="00D77C62"/>
    <w:rsid w:val="00D805DE"/>
    <w:rsid w:val="00D93173"/>
    <w:rsid w:val="00DB3925"/>
    <w:rsid w:val="00DB6B23"/>
    <w:rsid w:val="00DF0A96"/>
    <w:rsid w:val="00DF2E82"/>
    <w:rsid w:val="00E17A84"/>
    <w:rsid w:val="00E22073"/>
    <w:rsid w:val="00E2493F"/>
    <w:rsid w:val="00E50072"/>
    <w:rsid w:val="00E76EDB"/>
    <w:rsid w:val="00EB6C52"/>
    <w:rsid w:val="00EF4D4B"/>
    <w:rsid w:val="00F05E1C"/>
    <w:rsid w:val="00F240FF"/>
    <w:rsid w:val="00F51F12"/>
    <w:rsid w:val="00F64B77"/>
    <w:rsid w:val="00FD1416"/>
    <w:rsid w:val="00FD64C3"/>
    <w:rsid w:val="00FF0D3C"/>
    <w:rsid w:val="00FF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95B29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195B29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195B29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paragraph" w:styleId="2">
    <w:name w:val="Body Text Indent 2"/>
    <w:basedOn w:val="a"/>
    <w:rsid w:val="00C51D58"/>
    <w:pPr>
      <w:spacing w:after="120" w:line="480" w:lineRule="auto"/>
      <w:ind w:left="283"/>
    </w:pPr>
  </w:style>
  <w:style w:type="character" w:customStyle="1" w:styleId="s10">
    <w:name w:val="s_10"/>
    <w:basedOn w:val="a0"/>
    <w:rsid w:val="00C14BD3"/>
    <w:rPr>
      <w:rFonts w:cs="Times New Roman"/>
    </w:rPr>
  </w:style>
  <w:style w:type="paragraph" w:customStyle="1" w:styleId="s1">
    <w:name w:val="s_1"/>
    <w:basedOn w:val="a"/>
    <w:rsid w:val="00C14BD3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10"/>
    <w:rsid w:val="00FF0D3C"/>
    <w:rPr>
      <w:sz w:val="32"/>
    </w:rPr>
  </w:style>
  <w:style w:type="character" w:customStyle="1" w:styleId="aa">
    <w:name w:val="Основной текст_"/>
    <w:basedOn w:val="a0"/>
    <w:link w:val="1"/>
    <w:rsid w:val="006C1FA3"/>
    <w:rPr>
      <w:rFonts w:ascii="Arial" w:eastAsia="Arial" w:hAnsi="Arial" w:cs="Arial"/>
      <w:spacing w:val="6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a"/>
    <w:rsid w:val="006C1FA3"/>
    <w:pPr>
      <w:widowControl w:val="0"/>
      <w:shd w:val="clear" w:color="auto" w:fill="FFFFFF"/>
      <w:spacing w:before="360" w:line="274" w:lineRule="exact"/>
      <w:ind w:hanging="620"/>
    </w:pPr>
    <w:rPr>
      <w:rFonts w:ascii="Arial" w:eastAsia="Arial" w:hAnsi="Arial" w:cs="Arial"/>
      <w:spacing w:val="6"/>
      <w:sz w:val="19"/>
      <w:szCs w:val="19"/>
    </w:rPr>
  </w:style>
  <w:style w:type="character" w:customStyle="1" w:styleId="10pt0pt">
    <w:name w:val="Основной текст + 10 pt;Интервал 0 pt"/>
    <w:basedOn w:val="aa"/>
    <w:rsid w:val="006C1FA3"/>
    <w:rPr>
      <w:color w:val="000000"/>
      <w:spacing w:val="5"/>
      <w:w w:val="100"/>
      <w:position w:val="0"/>
      <w:sz w:val="20"/>
      <w:szCs w:val="20"/>
      <w:lang w:val="ru-RU" w:eastAsia="ru-RU" w:bidi="ru-RU"/>
    </w:rPr>
  </w:style>
  <w:style w:type="paragraph" w:styleId="ab">
    <w:name w:val="Body Text"/>
    <w:basedOn w:val="a"/>
    <w:link w:val="ac"/>
    <w:rsid w:val="006C1FA3"/>
    <w:pPr>
      <w:spacing w:after="120"/>
    </w:pPr>
  </w:style>
  <w:style w:type="character" w:customStyle="1" w:styleId="ac">
    <w:name w:val="Основной текст Знак"/>
    <w:basedOn w:val="a0"/>
    <w:link w:val="ab"/>
    <w:rsid w:val="006C1FA3"/>
    <w:rPr>
      <w:sz w:val="24"/>
      <w:szCs w:val="24"/>
    </w:rPr>
  </w:style>
  <w:style w:type="paragraph" w:customStyle="1" w:styleId="ConsPlusTitle">
    <w:name w:val="ConsPlusTitle"/>
    <w:rsid w:val="006C1F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5pt0pt">
    <w:name w:val="Основной текст + 7;5 pt;Интервал 0 pt"/>
    <w:basedOn w:val="aa"/>
    <w:rsid w:val="006C1FA3"/>
    <w:rPr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2017-09-21T14:21:00Z</cp:lastPrinted>
  <dcterms:created xsi:type="dcterms:W3CDTF">2017-09-28T09:04:00Z</dcterms:created>
  <dcterms:modified xsi:type="dcterms:W3CDTF">2017-09-28T09:04:00Z</dcterms:modified>
</cp:coreProperties>
</file>